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7CB" w:rsidRDefault="000655DE">
      <w:pPr>
        <w:pStyle w:val="10"/>
        <w:framePr w:w="9403" w:h="704" w:hRule="exact" w:wrap="none" w:vAnchor="page" w:hAnchor="page" w:x="1423" w:y="1082"/>
        <w:shd w:val="clear" w:color="auto" w:fill="auto"/>
      </w:pPr>
      <w:bookmarkStart w:id="0" w:name="bookmark0"/>
      <w:r>
        <w:rPr>
          <w:rStyle w:val="11"/>
        </w:rPr>
        <w:t>ОТДЕЛ ОБРАЗОВАНИЯ АДМИНИСТРАЦИИ АНДРОПОВСОГО</w:t>
      </w:r>
      <w:r>
        <w:rPr>
          <w:rStyle w:val="11"/>
        </w:rPr>
        <w:br/>
        <w:t>МУНИЦИПАЛЬНОГО РАЙОНА СТАВРОПОЛЬСКОГО КРАЯ</w:t>
      </w:r>
      <w:bookmarkEnd w:id="0"/>
    </w:p>
    <w:p w:rsidR="00E207CB" w:rsidRDefault="000655DE">
      <w:pPr>
        <w:pStyle w:val="20"/>
        <w:framePr w:wrap="none" w:vAnchor="page" w:hAnchor="page" w:x="1443" w:y="2740"/>
        <w:shd w:val="clear" w:color="auto" w:fill="auto"/>
        <w:spacing w:before="0" w:line="240" w:lineRule="exact"/>
      </w:pPr>
      <w:r>
        <w:rPr>
          <w:rStyle w:val="21"/>
        </w:rPr>
        <w:t>0</w:t>
      </w:r>
      <w:r w:rsidR="009D24A3">
        <w:rPr>
          <w:rStyle w:val="21"/>
        </w:rPr>
        <w:t>7</w:t>
      </w:r>
      <w:r>
        <w:rPr>
          <w:rStyle w:val="21"/>
        </w:rPr>
        <w:t xml:space="preserve"> сентября 202</w:t>
      </w:r>
      <w:r w:rsidR="00CF502B">
        <w:rPr>
          <w:rStyle w:val="21"/>
        </w:rPr>
        <w:t>1</w:t>
      </w:r>
      <w:r>
        <w:rPr>
          <w:rStyle w:val="21"/>
        </w:rPr>
        <w:t xml:space="preserve"> года</w:t>
      </w:r>
    </w:p>
    <w:p w:rsidR="00E207CB" w:rsidRDefault="000655DE">
      <w:pPr>
        <w:pStyle w:val="10"/>
        <w:framePr w:w="1128" w:h="608" w:hRule="exact" w:wrap="none" w:vAnchor="page" w:hAnchor="page" w:x="5187" w:y="2713"/>
        <w:shd w:val="clear" w:color="auto" w:fill="auto"/>
        <w:spacing w:line="280" w:lineRule="exact"/>
        <w:jc w:val="left"/>
      </w:pPr>
      <w:bookmarkStart w:id="1" w:name="bookmark1"/>
      <w:r>
        <w:rPr>
          <w:rStyle w:val="11"/>
        </w:rPr>
        <w:t>ПРИКАЗ</w:t>
      </w:r>
      <w:bookmarkEnd w:id="1"/>
    </w:p>
    <w:p w:rsidR="00E207CB" w:rsidRDefault="000655DE">
      <w:pPr>
        <w:pStyle w:val="20"/>
        <w:framePr w:w="1128" w:h="608" w:hRule="exact" w:wrap="none" w:vAnchor="page" w:hAnchor="page" w:x="5187" w:y="2713"/>
        <w:shd w:val="clear" w:color="auto" w:fill="auto"/>
        <w:spacing w:before="0" w:line="240" w:lineRule="exact"/>
      </w:pPr>
      <w:r>
        <w:rPr>
          <w:rStyle w:val="21"/>
        </w:rPr>
        <w:t>№-</w:t>
      </w:r>
      <w:r w:rsidR="009D24A3">
        <w:rPr>
          <w:rStyle w:val="21"/>
        </w:rPr>
        <w:t>903</w:t>
      </w:r>
      <w:r>
        <w:rPr>
          <w:rStyle w:val="21"/>
        </w:rPr>
        <w:t>пр</w:t>
      </w:r>
    </w:p>
    <w:p w:rsidR="00E207CB" w:rsidRDefault="000655DE">
      <w:pPr>
        <w:pStyle w:val="20"/>
        <w:framePr w:wrap="none" w:vAnchor="page" w:hAnchor="page" w:x="7831" w:y="2750"/>
        <w:shd w:val="clear" w:color="auto" w:fill="auto"/>
        <w:spacing w:before="0" w:line="240" w:lineRule="exact"/>
      </w:pPr>
      <w:r>
        <w:rPr>
          <w:rStyle w:val="21"/>
        </w:rPr>
        <w:t>с. Курсавка</w:t>
      </w:r>
    </w:p>
    <w:p w:rsidR="00E207CB" w:rsidRDefault="000655DE" w:rsidP="00225609">
      <w:pPr>
        <w:pStyle w:val="20"/>
        <w:framePr w:w="9403" w:h="590" w:hRule="exact" w:wrap="none" w:vAnchor="page" w:hAnchor="page" w:x="1423" w:y="4104"/>
        <w:shd w:val="clear" w:color="auto" w:fill="auto"/>
        <w:spacing w:before="0" w:line="269" w:lineRule="exact"/>
        <w:jc w:val="both"/>
      </w:pPr>
      <w:r>
        <w:rPr>
          <w:rStyle w:val="21"/>
        </w:rPr>
        <w:t>Об организации обучения детей-инвалидов с использованием дистанционных образовательных технологий</w:t>
      </w:r>
    </w:p>
    <w:p w:rsidR="00E207CB" w:rsidRDefault="000655DE">
      <w:pPr>
        <w:pStyle w:val="20"/>
        <w:framePr w:w="9403" w:h="10241" w:hRule="exact" w:wrap="none" w:vAnchor="page" w:hAnchor="page" w:x="1423" w:y="5194"/>
        <w:shd w:val="clear" w:color="auto" w:fill="auto"/>
        <w:spacing w:before="0" w:after="267" w:line="274" w:lineRule="exact"/>
        <w:ind w:firstLine="740"/>
        <w:jc w:val="both"/>
      </w:pPr>
      <w:r>
        <w:rPr>
          <w:rStyle w:val="21"/>
        </w:rPr>
        <w:t>Во исполнение приказа министерства образования и молодежной политики Ставропольского края от 27 апреля 2016 года № 460-пр «Об утверждения Положения об организации и осуществления обучения детей -инвалидов с использованием дистанционных образовательных технологий в Ставропольском крае» (далее- Положение), в целях организации обучения на дому детей-инвалидов с использованием дистанционных образовательных технологий</w:t>
      </w:r>
    </w:p>
    <w:p w:rsidR="00E207CB" w:rsidRDefault="000655DE">
      <w:pPr>
        <w:pStyle w:val="20"/>
        <w:framePr w:w="9403" w:h="10241" w:hRule="exact" w:wrap="none" w:vAnchor="page" w:hAnchor="page" w:x="1423" w:y="5194"/>
        <w:shd w:val="clear" w:color="auto" w:fill="auto"/>
        <w:spacing w:before="0" w:after="201" w:line="240" w:lineRule="exact"/>
        <w:jc w:val="both"/>
      </w:pPr>
      <w:r>
        <w:rPr>
          <w:rStyle w:val="21"/>
        </w:rPr>
        <w:t>ПРИКАЗЫВАЮ:</w:t>
      </w:r>
    </w:p>
    <w:p w:rsidR="00E207CB" w:rsidRDefault="000655DE">
      <w:pPr>
        <w:pStyle w:val="20"/>
        <w:framePr w:w="9403" w:h="10241" w:hRule="exact" w:wrap="none" w:vAnchor="page" w:hAnchor="page" w:x="1423" w:y="5194"/>
        <w:numPr>
          <w:ilvl w:val="0"/>
          <w:numId w:val="1"/>
        </w:numPr>
        <w:shd w:val="clear" w:color="auto" w:fill="auto"/>
        <w:tabs>
          <w:tab w:val="left" w:pos="403"/>
        </w:tabs>
        <w:spacing w:before="0" w:after="240" w:line="274" w:lineRule="exact"/>
        <w:jc w:val="both"/>
      </w:pPr>
      <w:r>
        <w:rPr>
          <w:rStyle w:val="21"/>
        </w:rPr>
        <w:t xml:space="preserve">Назначить лицом, ответственным за организацию обучения детей-инвалидов с использованием дистанционных образовательных технологий методиста МКУ «АМЦСО» </w:t>
      </w:r>
      <w:r w:rsidR="00CF502B">
        <w:rPr>
          <w:rStyle w:val="21"/>
        </w:rPr>
        <w:t>Даниленко М.В.</w:t>
      </w:r>
    </w:p>
    <w:p w:rsidR="00E207CB" w:rsidRDefault="000655DE">
      <w:pPr>
        <w:pStyle w:val="20"/>
        <w:framePr w:w="9403" w:h="10241" w:hRule="exact" w:wrap="none" w:vAnchor="page" w:hAnchor="page" w:x="1423" w:y="5194"/>
        <w:numPr>
          <w:ilvl w:val="0"/>
          <w:numId w:val="1"/>
        </w:numPr>
        <w:shd w:val="clear" w:color="auto" w:fill="auto"/>
        <w:tabs>
          <w:tab w:val="left" w:pos="403"/>
        </w:tabs>
        <w:spacing w:before="0" w:after="240" w:line="274" w:lineRule="exact"/>
        <w:jc w:val="both"/>
      </w:pPr>
      <w:r>
        <w:rPr>
          <w:rStyle w:val="21"/>
        </w:rPr>
        <w:t>Ответственному лицу за организацию обучения детей-инвалидов с использованием дистанци</w:t>
      </w:r>
      <w:r w:rsidR="00CF502B">
        <w:rPr>
          <w:rStyle w:val="21"/>
        </w:rPr>
        <w:t>онных образовательных технологий Даниленко М.В.</w:t>
      </w:r>
      <w:r>
        <w:rPr>
          <w:rStyle w:val="21"/>
        </w:rPr>
        <w:t>:</w:t>
      </w:r>
    </w:p>
    <w:p w:rsidR="00E207CB" w:rsidRDefault="000655DE">
      <w:pPr>
        <w:pStyle w:val="20"/>
        <w:framePr w:w="9403" w:h="10241" w:hRule="exact" w:wrap="none" w:vAnchor="page" w:hAnchor="page" w:x="1423" w:y="5194"/>
        <w:numPr>
          <w:ilvl w:val="1"/>
          <w:numId w:val="1"/>
        </w:numPr>
        <w:shd w:val="clear" w:color="auto" w:fill="auto"/>
        <w:tabs>
          <w:tab w:val="left" w:pos="590"/>
        </w:tabs>
        <w:spacing w:before="0" w:after="240" w:line="274" w:lineRule="exact"/>
        <w:jc w:val="both"/>
      </w:pPr>
      <w:r>
        <w:rPr>
          <w:rStyle w:val="21"/>
        </w:rPr>
        <w:t>Организовать работу и координировать деятельность общеобразовательных организаций, осуществляющих обучение детей-инвалидов с использованием дистанционных образовательных технологий.</w:t>
      </w:r>
    </w:p>
    <w:p w:rsidR="00E207CB" w:rsidRDefault="000655DE">
      <w:pPr>
        <w:pStyle w:val="20"/>
        <w:framePr w:w="9403" w:h="10241" w:hRule="exact" w:wrap="none" w:vAnchor="page" w:hAnchor="page" w:x="1423" w:y="5194"/>
        <w:numPr>
          <w:ilvl w:val="1"/>
          <w:numId w:val="1"/>
        </w:numPr>
        <w:shd w:val="clear" w:color="auto" w:fill="auto"/>
        <w:tabs>
          <w:tab w:val="left" w:pos="481"/>
        </w:tabs>
        <w:spacing w:before="0" w:after="233" w:line="274" w:lineRule="exact"/>
        <w:jc w:val="both"/>
      </w:pPr>
      <w:r>
        <w:rPr>
          <w:rStyle w:val="21"/>
        </w:rPr>
        <w:t>Осуществлять взаимодействие с министерством образования Ставропольского края по вопросам включения детей-инвалидов в список обучаемых с использованием дистанционных образовательных технологий и исключения из него.</w:t>
      </w:r>
    </w:p>
    <w:p w:rsidR="00E207CB" w:rsidRDefault="000655DE">
      <w:pPr>
        <w:pStyle w:val="20"/>
        <w:framePr w:w="9403" w:h="10241" w:hRule="exact" w:wrap="none" w:vAnchor="page" w:hAnchor="page" w:x="1423" w:y="5194"/>
        <w:numPr>
          <w:ilvl w:val="1"/>
          <w:numId w:val="1"/>
        </w:numPr>
        <w:shd w:val="clear" w:color="auto" w:fill="auto"/>
        <w:tabs>
          <w:tab w:val="left" w:pos="476"/>
        </w:tabs>
        <w:spacing w:before="0" w:after="244" w:line="283" w:lineRule="exact"/>
        <w:jc w:val="both"/>
      </w:pPr>
      <w:r>
        <w:rPr>
          <w:rStyle w:val="21"/>
        </w:rPr>
        <w:t>До вести до сведения руководителей общеобразовательных организаций настоящий приказ в срок до 1</w:t>
      </w:r>
      <w:r w:rsidR="00CF502B">
        <w:rPr>
          <w:rStyle w:val="21"/>
        </w:rPr>
        <w:t>3</w:t>
      </w:r>
      <w:r>
        <w:rPr>
          <w:rStyle w:val="21"/>
        </w:rPr>
        <w:t>сентября 202</w:t>
      </w:r>
      <w:r w:rsidR="00CF502B">
        <w:rPr>
          <w:rStyle w:val="21"/>
        </w:rPr>
        <w:t>1</w:t>
      </w:r>
      <w:r>
        <w:rPr>
          <w:rStyle w:val="21"/>
        </w:rPr>
        <w:t xml:space="preserve"> года.</w:t>
      </w:r>
    </w:p>
    <w:p w:rsidR="00E207CB" w:rsidRDefault="000655DE">
      <w:pPr>
        <w:pStyle w:val="20"/>
        <w:framePr w:w="9403" w:h="10241" w:hRule="exact" w:wrap="none" w:vAnchor="page" w:hAnchor="page" w:x="1423" w:y="5194"/>
        <w:numPr>
          <w:ilvl w:val="1"/>
          <w:numId w:val="1"/>
        </w:numPr>
        <w:shd w:val="clear" w:color="auto" w:fill="auto"/>
        <w:tabs>
          <w:tab w:val="left" w:pos="590"/>
        </w:tabs>
        <w:spacing w:before="0" w:after="271" w:line="278" w:lineRule="exact"/>
        <w:jc w:val="both"/>
      </w:pPr>
      <w:r>
        <w:rPr>
          <w:rStyle w:val="21"/>
        </w:rPr>
        <w:t xml:space="preserve">Разместить настоящий приказ на официальном сайте Отдела образования Андроповского муниципального </w:t>
      </w:r>
      <w:r w:rsidR="00CF502B">
        <w:rPr>
          <w:rStyle w:val="21"/>
        </w:rPr>
        <w:t xml:space="preserve">округа </w:t>
      </w:r>
      <w:r>
        <w:rPr>
          <w:rStyle w:val="21"/>
        </w:rPr>
        <w:t>Ставропольского края (далее-Отдел образования) в информационно- телекоммуникационной сети «Интернет».</w:t>
      </w:r>
    </w:p>
    <w:p w:rsidR="00E207CB" w:rsidRDefault="000655DE">
      <w:pPr>
        <w:pStyle w:val="20"/>
        <w:framePr w:w="9403" w:h="10241" w:hRule="exact" w:wrap="none" w:vAnchor="page" w:hAnchor="page" w:x="1423" w:y="5194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194" w:line="240" w:lineRule="exact"/>
        <w:jc w:val="both"/>
      </w:pPr>
      <w:r>
        <w:rPr>
          <w:rStyle w:val="21"/>
        </w:rPr>
        <w:t>Руководителям образовательных организаций:</w:t>
      </w:r>
    </w:p>
    <w:p w:rsidR="00E207CB" w:rsidRDefault="000655DE">
      <w:pPr>
        <w:pStyle w:val="20"/>
        <w:framePr w:w="9403" w:h="10241" w:hRule="exact" w:wrap="none" w:vAnchor="page" w:hAnchor="page" w:x="1423" w:y="5194"/>
        <w:numPr>
          <w:ilvl w:val="1"/>
          <w:numId w:val="1"/>
        </w:numPr>
        <w:shd w:val="clear" w:color="auto" w:fill="auto"/>
        <w:tabs>
          <w:tab w:val="left" w:pos="481"/>
        </w:tabs>
        <w:spacing w:before="0" w:line="283" w:lineRule="exact"/>
        <w:jc w:val="both"/>
      </w:pPr>
      <w:r>
        <w:rPr>
          <w:rStyle w:val="21"/>
        </w:rPr>
        <w:t>Координировать реализацию обучения детей-инвалидов на дому с использованием дистанционных образовательных технологий на уровне общеобразовательных организаций.</w:t>
      </w:r>
    </w:p>
    <w:p w:rsidR="00E207CB" w:rsidRDefault="00E207CB">
      <w:pPr>
        <w:rPr>
          <w:sz w:val="2"/>
          <w:szCs w:val="2"/>
        </w:rPr>
        <w:sectPr w:rsidR="00E207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7CB" w:rsidRDefault="000655DE">
      <w:pPr>
        <w:pStyle w:val="20"/>
        <w:framePr w:w="9408" w:h="14379" w:hRule="exact" w:wrap="none" w:vAnchor="page" w:hAnchor="page" w:x="1450" w:y="1061"/>
        <w:numPr>
          <w:ilvl w:val="1"/>
          <w:numId w:val="1"/>
        </w:numPr>
        <w:shd w:val="clear" w:color="auto" w:fill="auto"/>
        <w:tabs>
          <w:tab w:val="left" w:pos="510"/>
        </w:tabs>
        <w:spacing w:before="0" w:line="274" w:lineRule="exact"/>
        <w:jc w:val="both"/>
      </w:pPr>
      <w:r>
        <w:rPr>
          <w:rStyle w:val="21"/>
        </w:rPr>
        <w:lastRenderedPageBreak/>
        <w:t xml:space="preserve">Назначить ответственных лиц по организации и осуществлению обучения детей </w:t>
      </w:r>
      <w:r>
        <w:rPr>
          <w:rStyle w:val="22"/>
        </w:rPr>
        <w:t xml:space="preserve">- </w:t>
      </w:r>
      <w:r>
        <w:rPr>
          <w:rStyle w:val="21"/>
        </w:rPr>
        <w:t>инвалидов на дому с использованием дистанционных образовательных технологий из числа лиц, прошедших курсы повышения квалификации по вопросам организации обучения детей -инвалидов на дому с использованием дистанционных образовательных технологий и предоставить информацию в Отдел образования в срок до 15 сентября 202</w:t>
      </w:r>
      <w:r w:rsidR="00CF502B">
        <w:rPr>
          <w:rStyle w:val="21"/>
        </w:rPr>
        <w:t>1</w:t>
      </w:r>
      <w:r>
        <w:rPr>
          <w:rStyle w:val="21"/>
        </w:rPr>
        <w:t xml:space="preserve"> года.</w:t>
      </w:r>
    </w:p>
    <w:p w:rsidR="00E207CB" w:rsidRDefault="000655DE">
      <w:pPr>
        <w:pStyle w:val="20"/>
        <w:framePr w:w="9408" w:h="14379" w:hRule="exact" w:wrap="none" w:vAnchor="page" w:hAnchor="page" w:x="1450" w:y="1061"/>
        <w:numPr>
          <w:ilvl w:val="1"/>
          <w:numId w:val="1"/>
        </w:numPr>
        <w:shd w:val="clear" w:color="auto" w:fill="auto"/>
        <w:tabs>
          <w:tab w:val="left" w:pos="643"/>
        </w:tabs>
        <w:spacing w:before="0" w:line="274" w:lineRule="exact"/>
        <w:jc w:val="both"/>
      </w:pPr>
      <w:r>
        <w:rPr>
          <w:rStyle w:val="21"/>
        </w:rPr>
        <w:t xml:space="preserve">Организовать и координировать работу, сетевых преподавателей </w:t>
      </w:r>
      <w:r>
        <w:rPr>
          <w:rStyle w:val="22"/>
        </w:rPr>
        <w:t xml:space="preserve">и </w:t>
      </w:r>
      <w:r>
        <w:rPr>
          <w:rStyle w:val="21"/>
        </w:rPr>
        <w:t>иных педагогических работников, работающих с детьми-инвалидами.</w:t>
      </w:r>
    </w:p>
    <w:p w:rsidR="00E207CB" w:rsidRDefault="000655DE">
      <w:pPr>
        <w:pStyle w:val="20"/>
        <w:framePr w:w="9408" w:h="14379" w:hRule="exact" w:wrap="none" w:vAnchor="page" w:hAnchor="page" w:x="1450" w:y="1061"/>
        <w:numPr>
          <w:ilvl w:val="1"/>
          <w:numId w:val="1"/>
        </w:numPr>
        <w:shd w:val="clear" w:color="auto" w:fill="auto"/>
        <w:tabs>
          <w:tab w:val="left" w:pos="510"/>
        </w:tabs>
        <w:spacing w:before="0" w:line="274" w:lineRule="exact"/>
        <w:jc w:val="both"/>
      </w:pPr>
      <w:r>
        <w:rPr>
          <w:rStyle w:val="21"/>
        </w:rPr>
        <w:t>Осуществлять взаимодействие с родителями (законными представителями) детей- инвалидов по вопросам обучения с использованием дистанционных образовательных технологий.</w:t>
      </w:r>
    </w:p>
    <w:p w:rsidR="00E207CB" w:rsidRDefault="000655DE">
      <w:pPr>
        <w:pStyle w:val="20"/>
        <w:framePr w:w="9408" w:h="14379" w:hRule="exact" w:wrap="none" w:vAnchor="page" w:hAnchor="page" w:x="1450" w:y="1061"/>
        <w:numPr>
          <w:ilvl w:val="1"/>
          <w:numId w:val="1"/>
        </w:numPr>
        <w:shd w:val="clear" w:color="auto" w:fill="auto"/>
        <w:tabs>
          <w:tab w:val="left" w:pos="510"/>
        </w:tabs>
        <w:spacing w:before="0" w:line="274" w:lineRule="exact"/>
        <w:jc w:val="both"/>
      </w:pPr>
      <w:r>
        <w:rPr>
          <w:rStyle w:val="21"/>
        </w:rPr>
        <w:t>Осуществлять взаимодействие с Отделом образования и Центром дистанционного образования и информационных - технологий ГБУ ДПО «Ставропольский краевой институт развития образования, повышения квалификации и переподготовки работников образования» по вопросам реализации обучения детей-инвалидов с использованием дистанционных образовательных технологий.</w:t>
      </w:r>
    </w:p>
    <w:p w:rsidR="00E207CB" w:rsidRDefault="000655DE">
      <w:pPr>
        <w:pStyle w:val="20"/>
        <w:framePr w:w="9408" w:h="14379" w:hRule="exact" w:wrap="none" w:vAnchor="page" w:hAnchor="page" w:x="1450" w:y="1061"/>
        <w:numPr>
          <w:ilvl w:val="1"/>
          <w:numId w:val="1"/>
        </w:numPr>
        <w:shd w:val="clear" w:color="auto" w:fill="auto"/>
        <w:tabs>
          <w:tab w:val="left" w:pos="510"/>
        </w:tabs>
        <w:spacing w:before="0" w:line="274" w:lineRule="exact"/>
        <w:jc w:val="both"/>
      </w:pPr>
      <w:r>
        <w:rPr>
          <w:rStyle w:val="21"/>
        </w:rPr>
        <w:t>Осуществлять контроль за обеспечением охраны здоровья обучаемых в процессе обучения.</w:t>
      </w:r>
    </w:p>
    <w:p w:rsidR="00E207CB" w:rsidRDefault="000655DE">
      <w:pPr>
        <w:pStyle w:val="20"/>
        <w:framePr w:w="9408" w:h="14379" w:hRule="exact" w:wrap="none" w:vAnchor="page" w:hAnchor="page" w:x="1450" w:y="1061"/>
        <w:numPr>
          <w:ilvl w:val="1"/>
          <w:numId w:val="1"/>
        </w:numPr>
        <w:shd w:val="clear" w:color="auto" w:fill="auto"/>
        <w:tabs>
          <w:tab w:val="left" w:pos="510"/>
        </w:tabs>
        <w:spacing w:before="0" w:line="274" w:lineRule="exact"/>
        <w:jc w:val="both"/>
      </w:pPr>
      <w:r>
        <w:rPr>
          <w:rStyle w:val="21"/>
        </w:rPr>
        <w:t xml:space="preserve">Разработать и утвердить индивидуальные учебные планы и расписание </w:t>
      </w:r>
      <w:r w:rsidR="00CF502B">
        <w:rPr>
          <w:rStyle w:val="21"/>
        </w:rPr>
        <w:t>занятий,</w:t>
      </w:r>
      <w:r>
        <w:rPr>
          <w:rStyle w:val="21"/>
        </w:rPr>
        <w:t xml:space="preserve"> обучающихся (детей-инвалидов с использованием дистанционных технологий.</w:t>
      </w:r>
    </w:p>
    <w:p w:rsidR="00E207CB" w:rsidRDefault="000655DE">
      <w:pPr>
        <w:pStyle w:val="20"/>
        <w:framePr w:w="9408" w:h="14379" w:hRule="exact" w:wrap="none" w:vAnchor="page" w:hAnchor="page" w:x="1450" w:y="1061"/>
        <w:numPr>
          <w:ilvl w:val="1"/>
          <w:numId w:val="1"/>
        </w:numPr>
        <w:shd w:val="clear" w:color="auto" w:fill="auto"/>
        <w:tabs>
          <w:tab w:val="left" w:pos="510"/>
        </w:tabs>
        <w:spacing w:before="0" w:line="274" w:lineRule="exact"/>
        <w:jc w:val="both"/>
      </w:pPr>
      <w:r>
        <w:rPr>
          <w:rStyle w:val="21"/>
        </w:rPr>
        <w:t>Проводить текущий контроль успеваемости, промежуточную и государственную итоговую аттестацию обучающихся (детей-</w:t>
      </w:r>
      <w:r w:rsidR="00CF502B">
        <w:rPr>
          <w:rStyle w:val="21"/>
        </w:rPr>
        <w:t>инвалидов) с</w:t>
      </w:r>
      <w:r>
        <w:rPr>
          <w:rStyle w:val="21"/>
        </w:rPr>
        <w:t xml:space="preserve"> использованием дистанционных технологий.</w:t>
      </w:r>
    </w:p>
    <w:p w:rsidR="00E207CB" w:rsidRDefault="000655DE">
      <w:pPr>
        <w:pStyle w:val="20"/>
        <w:framePr w:w="9408" w:h="14379" w:hRule="exact" w:wrap="none" w:vAnchor="page" w:hAnchor="page" w:x="1450" w:y="1061"/>
        <w:numPr>
          <w:ilvl w:val="1"/>
          <w:numId w:val="1"/>
        </w:numPr>
        <w:shd w:val="clear" w:color="auto" w:fill="auto"/>
        <w:tabs>
          <w:tab w:val="left" w:pos="510"/>
        </w:tabs>
        <w:spacing w:before="0" w:line="274" w:lineRule="exact"/>
        <w:jc w:val="both"/>
      </w:pPr>
      <w:r>
        <w:rPr>
          <w:rStyle w:val="21"/>
        </w:rPr>
        <w:t xml:space="preserve">Способствовать в решении </w:t>
      </w:r>
      <w:r>
        <w:rPr>
          <w:rStyle w:val="22"/>
        </w:rPr>
        <w:t xml:space="preserve">в </w:t>
      </w:r>
      <w:r>
        <w:rPr>
          <w:rStyle w:val="21"/>
        </w:rPr>
        <w:t xml:space="preserve">установленном порядке вопросов </w:t>
      </w:r>
      <w:r>
        <w:rPr>
          <w:rStyle w:val="22"/>
        </w:rPr>
        <w:t xml:space="preserve">передачи </w:t>
      </w:r>
      <w:r>
        <w:rPr>
          <w:rStyle w:val="21"/>
        </w:rPr>
        <w:t>во временное пользование компьютерного оборудования в семьи детей-инвалидов.</w:t>
      </w:r>
    </w:p>
    <w:p w:rsidR="00E207CB" w:rsidRDefault="000655DE">
      <w:pPr>
        <w:pStyle w:val="20"/>
        <w:framePr w:w="9408" w:h="14379" w:hRule="exact" w:wrap="none" w:vAnchor="page" w:hAnchor="page" w:x="1450" w:y="1061"/>
        <w:numPr>
          <w:ilvl w:val="1"/>
          <w:numId w:val="1"/>
        </w:numPr>
        <w:shd w:val="clear" w:color="auto" w:fill="auto"/>
        <w:tabs>
          <w:tab w:val="left" w:pos="643"/>
        </w:tabs>
        <w:spacing w:before="0" w:line="274" w:lineRule="exact"/>
        <w:jc w:val="both"/>
      </w:pPr>
      <w:r>
        <w:rPr>
          <w:rStyle w:val="21"/>
        </w:rPr>
        <w:t>Обучить детей -инвалидов пользованию комплектов оборудования в процессе обучения с использованием дистанционных образовательных технологий.</w:t>
      </w:r>
    </w:p>
    <w:p w:rsidR="00E207CB" w:rsidRDefault="000655DE">
      <w:pPr>
        <w:pStyle w:val="20"/>
        <w:framePr w:w="9408" w:h="14379" w:hRule="exact" w:wrap="none" w:vAnchor="page" w:hAnchor="page" w:x="1450" w:y="1061"/>
        <w:numPr>
          <w:ilvl w:val="1"/>
          <w:numId w:val="1"/>
        </w:numPr>
        <w:shd w:val="clear" w:color="auto" w:fill="auto"/>
        <w:tabs>
          <w:tab w:val="left" w:pos="643"/>
        </w:tabs>
        <w:spacing w:before="0" w:line="274" w:lineRule="exact"/>
        <w:jc w:val="both"/>
      </w:pPr>
      <w:r>
        <w:rPr>
          <w:rStyle w:val="21"/>
        </w:rPr>
        <w:t xml:space="preserve">Способствовать решению вопросов сохранности </w:t>
      </w:r>
      <w:r w:rsidR="00CF502B">
        <w:rPr>
          <w:rStyle w:val="21"/>
        </w:rPr>
        <w:t>компьютерного оборудования,</w:t>
      </w:r>
      <w:r>
        <w:rPr>
          <w:rStyle w:val="21"/>
        </w:rPr>
        <w:t xml:space="preserve"> переданного в семьи детей-инвалидов.</w:t>
      </w:r>
    </w:p>
    <w:p w:rsidR="00E207CB" w:rsidRDefault="000655DE">
      <w:pPr>
        <w:pStyle w:val="20"/>
        <w:framePr w:w="9408" w:h="14379" w:hRule="exact" w:wrap="none" w:vAnchor="page" w:hAnchor="page" w:x="1450" w:y="1061"/>
        <w:shd w:val="clear" w:color="auto" w:fill="auto"/>
        <w:spacing w:before="0" w:line="274" w:lineRule="exact"/>
        <w:jc w:val="both"/>
      </w:pPr>
      <w:r>
        <w:rPr>
          <w:rStyle w:val="21"/>
        </w:rPr>
        <w:t xml:space="preserve">3.12: </w:t>
      </w:r>
      <w:r>
        <w:rPr>
          <w:rStyle w:val="22"/>
        </w:rPr>
        <w:t xml:space="preserve">Осуществлять </w:t>
      </w:r>
      <w:r>
        <w:rPr>
          <w:rStyle w:val="21"/>
        </w:rPr>
        <w:t xml:space="preserve">комплекс </w:t>
      </w:r>
      <w:r>
        <w:rPr>
          <w:rStyle w:val="22"/>
        </w:rPr>
        <w:t xml:space="preserve">мер </w:t>
      </w:r>
      <w:r>
        <w:rPr>
          <w:rStyle w:val="21"/>
        </w:rPr>
        <w:t>по защите персональных данных о детях-инвалидах, родителях (законных представителях), сетевых преподавателях, и других привлекаемых специалистах, формирующихся в ходе подготовки и реализации образования детей - инвалидов с использованием дистанционных образовательных технологий.</w:t>
      </w:r>
    </w:p>
    <w:p w:rsidR="00E207CB" w:rsidRDefault="000655DE">
      <w:pPr>
        <w:pStyle w:val="20"/>
        <w:framePr w:w="9408" w:h="14379" w:hRule="exact" w:wrap="none" w:vAnchor="page" w:hAnchor="page" w:x="1450" w:y="1061"/>
        <w:numPr>
          <w:ilvl w:val="0"/>
          <w:numId w:val="2"/>
        </w:numPr>
        <w:shd w:val="clear" w:color="auto" w:fill="auto"/>
        <w:tabs>
          <w:tab w:val="left" w:pos="591"/>
        </w:tabs>
        <w:spacing w:before="0" w:line="274" w:lineRule="exact"/>
        <w:jc w:val="both"/>
      </w:pPr>
      <w:r>
        <w:rPr>
          <w:rStyle w:val="21"/>
        </w:rPr>
        <w:t xml:space="preserve">Подготовить пакет необходимых документов согласно указанному прилагаемому примерному </w:t>
      </w:r>
      <w:r>
        <w:rPr>
          <w:rStyle w:val="22"/>
        </w:rPr>
        <w:t xml:space="preserve">перечню </w:t>
      </w:r>
      <w:r>
        <w:rPr>
          <w:rStyle w:val="21"/>
        </w:rPr>
        <w:t>необходимых документов для обучения детей-инвалидов с использованием дистанционных образовательных технологий.</w:t>
      </w:r>
    </w:p>
    <w:p w:rsidR="00E207CB" w:rsidRDefault="000655DE">
      <w:pPr>
        <w:pStyle w:val="20"/>
        <w:framePr w:w="9408" w:h="14379" w:hRule="exact" w:wrap="none" w:vAnchor="page" w:hAnchor="page" w:x="1450" w:y="1061"/>
        <w:numPr>
          <w:ilvl w:val="0"/>
          <w:numId w:val="2"/>
        </w:numPr>
        <w:shd w:val="clear" w:color="auto" w:fill="auto"/>
        <w:tabs>
          <w:tab w:val="left" w:pos="596"/>
        </w:tabs>
        <w:spacing w:before="0" w:line="274" w:lineRule="exact"/>
        <w:jc w:val="both"/>
      </w:pPr>
      <w:r>
        <w:rPr>
          <w:rStyle w:val="21"/>
        </w:rPr>
        <w:t>Принять меры по целевому использованию и возврату компьютерного оборудования по окончании обучения ребенка-инвалида в общеобразовательной организации.</w:t>
      </w:r>
    </w:p>
    <w:p w:rsidR="00E207CB" w:rsidRDefault="000655DE">
      <w:pPr>
        <w:pStyle w:val="20"/>
        <w:framePr w:w="9408" w:h="14379" w:hRule="exact" w:wrap="none" w:vAnchor="page" w:hAnchor="page" w:x="1450" w:y="1061"/>
        <w:numPr>
          <w:ilvl w:val="0"/>
          <w:numId w:val="2"/>
        </w:numPr>
        <w:shd w:val="clear" w:color="auto" w:fill="auto"/>
        <w:tabs>
          <w:tab w:val="left" w:pos="601"/>
        </w:tabs>
        <w:spacing w:before="0" w:line="274" w:lineRule="exact"/>
        <w:jc w:val="both"/>
      </w:pPr>
      <w:r>
        <w:rPr>
          <w:rStyle w:val="21"/>
        </w:rPr>
        <w:t>Обеспечить повышение квалификации педагогов общеобразовательных организаций Андроповского муниципального района, осуществляющих дистанционное обучение детей -инвалидов.</w:t>
      </w:r>
    </w:p>
    <w:p w:rsidR="00E207CB" w:rsidRDefault="000655DE">
      <w:pPr>
        <w:pStyle w:val="20"/>
        <w:framePr w:w="9408" w:h="14379" w:hRule="exact" w:wrap="none" w:vAnchor="page" w:hAnchor="page" w:x="1450" w:y="1061"/>
        <w:numPr>
          <w:ilvl w:val="0"/>
          <w:numId w:val="2"/>
        </w:numPr>
        <w:shd w:val="clear" w:color="auto" w:fill="auto"/>
        <w:tabs>
          <w:tab w:val="left" w:pos="596"/>
        </w:tabs>
        <w:spacing w:before="0" w:after="229" w:line="274" w:lineRule="exact"/>
        <w:jc w:val="both"/>
      </w:pPr>
      <w:r>
        <w:rPr>
          <w:rStyle w:val="21"/>
        </w:rPr>
        <w:t>Руководствоваться в своей деятельности при организации обучения детей-инвалидов с использованием дистанционных образовательных технологий в Ставропольском крае, утвержденным приказом министерства образования и молодежной политики Ставропольского края от 27 апреля 2016 года № 460-пр.</w:t>
      </w:r>
    </w:p>
    <w:p w:rsidR="00E207CB" w:rsidRDefault="000655DE">
      <w:pPr>
        <w:pStyle w:val="20"/>
        <w:framePr w:w="9408" w:h="14379" w:hRule="exact" w:wrap="none" w:vAnchor="page" w:hAnchor="page" w:x="1450" w:y="1061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88" w:lineRule="exact"/>
        <w:jc w:val="both"/>
      </w:pPr>
      <w:r>
        <w:rPr>
          <w:rStyle w:val="21"/>
        </w:rPr>
        <w:t>Контроль за исполнением настоящего</w:t>
      </w:r>
      <w:r w:rsidR="00CF502B">
        <w:rPr>
          <w:rStyle w:val="21"/>
        </w:rPr>
        <w:t xml:space="preserve"> приказа</w:t>
      </w:r>
      <w:r>
        <w:rPr>
          <w:rStyle w:val="22"/>
        </w:rPr>
        <w:t xml:space="preserve"> возложить </w:t>
      </w:r>
      <w:r>
        <w:rPr>
          <w:rStyle w:val="21"/>
        </w:rPr>
        <w:t xml:space="preserve">на методиста МКУ «АМЦСО» </w:t>
      </w:r>
      <w:r w:rsidR="00CF502B">
        <w:rPr>
          <w:rStyle w:val="21"/>
        </w:rPr>
        <w:t>Даниленко М.В.</w:t>
      </w:r>
    </w:p>
    <w:p w:rsidR="00E207CB" w:rsidRDefault="000655DE">
      <w:pPr>
        <w:pStyle w:val="20"/>
        <w:framePr w:w="9408" w:h="14379" w:hRule="exact" w:wrap="none" w:vAnchor="page" w:hAnchor="page" w:x="1450" w:y="1061"/>
        <w:shd w:val="clear" w:color="auto" w:fill="auto"/>
        <w:spacing w:before="0" w:line="278" w:lineRule="exact"/>
        <w:ind w:right="5840"/>
      </w:pPr>
      <w:r>
        <w:rPr>
          <w:rStyle w:val="21"/>
        </w:rPr>
        <w:t>Руководитель Отдела образования администрации Андроповского</w:t>
      </w:r>
    </w:p>
    <w:p w:rsidR="00E207CB" w:rsidRDefault="00CF502B">
      <w:pPr>
        <w:pStyle w:val="20"/>
        <w:framePr w:w="9408" w:h="14379" w:hRule="exact" w:wrap="none" w:vAnchor="page" w:hAnchor="page" w:x="1450" w:y="1061"/>
        <w:shd w:val="clear" w:color="auto" w:fill="auto"/>
        <w:tabs>
          <w:tab w:val="left" w:pos="6101"/>
        </w:tabs>
        <w:spacing w:before="0" w:line="278" w:lineRule="exact"/>
        <w:jc w:val="both"/>
      </w:pPr>
      <w:r>
        <w:rPr>
          <w:rStyle w:val="21"/>
        </w:rPr>
        <w:t>М</w:t>
      </w:r>
      <w:r w:rsidR="000655DE">
        <w:rPr>
          <w:rStyle w:val="21"/>
        </w:rPr>
        <w:t>униципального</w:t>
      </w:r>
      <w:r>
        <w:rPr>
          <w:rStyle w:val="21"/>
        </w:rPr>
        <w:t xml:space="preserve"> </w:t>
      </w:r>
      <w:bookmarkStart w:id="2" w:name="_GoBack"/>
      <w:bookmarkEnd w:id="2"/>
      <w:r w:rsidR="009854C7">
        <w:rPr>
          <w:rStyle w:val="21"/>
        </w:rPr>
        <w:t>округа СК</w:t>
      </w:r>
      <w:r w:rsidR="000655DE">
        <w:rPr>
          <w:rStyle w:val="21"/>
        </w:rPr>
        <w:tab/>
      </w:r>
      <w:r w:rsidR="000655DE">
        <w:rPr>
          <w:rStyle w:val="22"/>
        </w:rPr>
        <w:t>Н.И.</w:t>
      </w:r>
      <w:r>
        <w:rPr>
          <w:rStyle w:val="22"/>
        </w:rPr>
        <w:t xml:space="preserve"> </w:t>
      </w:r>
      <w:r w:rsidR="000655DE">
        <w:rPr>
          <w:rStyle w:val="22"/>
        </w:rPr>
        <w:t>Лютая</w:t>
      </w:r>
    </w:p>
    <w:p w:rsidR="00E207CB" w:rsidRDefault="00E207CB">
      <w:pPr>
        <w:rPr>
          <w:sz w:val="2"/>
          <w:szCs w:val="2"/>
        </w:rPr>
        <w:sectPr w:rsidR="00E207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7CB" w:rsidRDefault="000655DE">
      <w:pPr>
        <w:pStyle w:val="40"/>
        <w:framePr w:w="9398" w:h="297" w:hRule="exact" w:wrap="none" w:vAnchor="page" w:hAnchor="page" w:x="1455" w:y="1088"/>
        <w:shd w:val="clear" w:color="auto" w:fill="auto"/>
        <w:spacing w:after="0" w:line="240" w:lineRule="exact"/>
      </w:pPr>
      <w:r>
        <w:rPr>
          <w:rStyle w:val="41"/>
        </w:rPr>
        <w:lastRenderedPageBreak/>
        <w:t>Приложение</w:t>
      </w:r>
    </w:p>
    <w:p w:rsidR="00E207CB" w:rsidRDefault="000655DE">
      <w:pPr>
        <w:pStyle w:val="40"/>
        <w:framePr w:w="9398" w:h="605" w:hRule="exact" w:wrap="none" w:vAnchor="page" w:hAnchor="page" w:x="1455" w:y="1613"/>
        <w:shd w:val="clear" w:color="auto" w:fill="auto"/>
        <w:spacing w:after="0" w:line="274" w:lineRule="exact"/>
        <w:jc w:val="center"/>
      </w:pPr>
      <w:r>
        <w:rPr>
          <w:rStyle w:val="41"/>
        </w:rPr>
        <w:t>Примерный перечень необходимых документов обучения детей - инвалидов с</w:t>
      </w:r>
      <w:r>
        <w:rPr>
          <w:rStyle w:val="41"/>
        </w:rPr>
        <w:br/>
        <w:t>использованием дистанционных образовательных технологий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328"/>
        </w:tabs>
        <w:spacing w:before="0" w:line="274" w:lineRule="exact"/>
        <w:jc w:val="both"/>
      </w:pPr>
      <w:r>
        <w:rPr>
          <w:rStyle w:val="22"/>
        </w:rPr>
        <w:t xml:space="preserve">Заявление </w:t>
      </w:r>
      <w:r>
        <w:rPr>
          <w:rStyle w:val="21"/>
        </w:rPr>
        <w:t xml:space="preserve">родителей (законных представителей) об осуществлении обучения </w:t>
      </w:r>
      <w:r>
        <w:rPr>
          <w:rStyle w:val="22"/>
        </w:rPr>
        <w:t xml:space="preserve">ребенка- </w:t>
      </w:r>
      <w:r>
        <w:rPr>
          <w:rStyle w:val="21"/>
        </w:rPr>
        <w:t xml:space="preserve">инвалида на дому </w:t>
      </w:r>
      <w:r>
        <w:rPr>
          <w:rStyle w:val="22"/>
        </w:rPr>
        <w:t xml:space="preserve">с </w:t>
      </w:r>
      <w:r>
        <w:rPr>
          <w:rStyle w:val="21"/>
        </w:rPr>
        <w:t>использованием дистанционных образовательных технологий (приложение 1).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333"/>
        </w:tabs>
        <w:spacing w:before="0" w:line="274" w:lineRule="exact"/>
        <w:jc w:val="both"/>
      </w:pPr>
      <w:r>
        <w:rPr>
          <w:rStyle w:val="21"/>
        </w:rPr>
        <w:t xml:space="preserve">Заключение лечебно - профилактического учреждения Ставропольского края, свидетельствующее об отсутствии медицинских противопоказаний для работы с </w:t>
      </w:r>
      <w:r>
        <w:rPr>
          <w:rStyle w:val="22"/>
        </w:rPr>
        <w:t>компьютером.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333"/>
        </w:tabs>
        <w:spacing w:before="0" w:line="274" w:lineRule="exact"/>
        <w:jc w:val="both"/>
      </w:pPr>
      <w:r>
        <w:rPr>
          <w:rStyle w:val="21"/>
        </w:rPr>
        <w:t>Заключение психолого-медико-педагогической комиссии.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333"/>
        </w:tabs>
        <w:spacing w:before="0" w:line="274" w:lineRule="exact"/>
        <w:jc w:val="both"/>
      </w:pPr>
      <w:r>
        <w:rPr>
          <w:rStyle w:val="21"/>
        </w:rPr>
        <w:t>Индивидуальная программа реабилитации ребенка - инвалида.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333"/>
        </w:tabs>
        <w:spacing w:before="0" w:line="274" w:lineRule="exact"/>
        <w:jc w:val="both"/>
      </w:pPr>
      <w:r>
        <w:rPr>
          <w:rStyle w:val="21"/>
        </w:rPr>
        <w:t>Копия справки об инвалидности (заверенная директором).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333"/>
        </w:tabs>
        <w:spacing w:before="0" w:line="274" w:lineRule="exact"/>
        <w:jc w:val="both"/>
      </w:pPr>
      <w:r>
        <w:rPr>
          <w:rStyle w:val="21"/>
        </w:rPr>
        <w:t>Копия справки об индивидуальном обучении (заверенная директором).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502"/>
        </w:tabs>
        <w:spacing w:before="0" w:line="274" w:lineRule="exact"/>
        <w:jc w:val="both"/>
      </w:pPr>
      <w:r>
        <w:rPr>
          <w:rStyle w:val="21"/>
        </w:rPr>
        <w:t>Заключение психолого-медико-педагогического консилиума образовательной организации.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328"/>
        </w:tabs>
        <w:spacing w:before="0" w:line="274" w:lineRule="exact"/>
        <w:jc w:val="both"/>
      </w:pPr>
      <w:r>
        <w:rPr>
          <w:rStyle w:val="21"/>
        </w:rPr>
        <w:t>Психолого-педагогическая характеристика на обучающегося (ребенка- инвалида).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328"/>
        </w:tabs>
        <w:spacing w:before="0" w:line="274" w:lineRule="exact"/>
        <w:jc w:val="both"/>
      </w:pPr>
      <w:r>
        <w:rPr>
          <w:rStyle w:val="21"/>
        </w:rPr>
        <w:t>Карта-схема посещения обучающегося (ребенка-инвалида).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429"/>
        </w:tabs>
        <w:spacing w:before="0" w:line="274" w:lineRule="exact"/>
        <w:jc w:val="both"/>
      </w:pPr>
      <w:r>
        <w:rPr>
          <w:rStyle w:val="21"/>
        </w:rPr>
        <w:t xml:space="preserve">Приказ образовательной организации на начало 2020/2021 </w:t>
      </w:r>
      <w:r>
        <w:rPr>
          <w:rStyle w:val="22"/>
        </w:rPr>
        <w:t>учебного года.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429"/>
        </w:tabs>
        <w:spacing w:before="0" w:line="274" w:lineRule="exact"/>
        <w:jc w:val="both"/>
      </w:pPr>
      <w:r>
        <w:rPr>
          <w:rStyle w:val="21"/>
        </w:rPr>
        <w:t>Учебный план.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453"/>
        </w:tabs>
        <w:spacing w:before="0" w:line="274" w:lineRule="exact"/>
        <w:jc w:val="both"/>
      </w:pPr>
      <w:r>
        <w:rPr>
          <w:rStyle w:val="21"/>
        </w:rPr>
        <w:t xml:space="preserve">Расписание занятий, согласованное </w:t>
      </w:r>
      <w:r>
        <w:rPr>
          <w:rStyle w:val="22"/>
        </w:rPr>
        <w:t xml:space="preserve">с </w:t>
      </w:r>
      <w:r>
        <w:rPr>
          <w:rStyle w:val="21"/>
        </w:rPr>
        <w:t xml:space="preserve">родителями (законными представителями) обучающегося (ребенка-инвалида). Разрабатывается </w:t>
      </w:r>
      <w:r>
        <w:rPr>
          <w:rStyle w:val="22"/>
        </w:rPr>
        <w:t xml:space="preserve">и </w:t>
      </w:r>
      <w:r>
        <w:rPr>
          <w:rStyle w:val="21"/>
        </w:rPr>
        <w:t xml:space="preserve">утверждается образовательной организацией в соответствии с индивидуальной программой </w:t>
      </w:r>
      <w:r>
        <w:rPr>
          <w:rStyle w:val="22"/>
        </w:rPr>
        <w:t xml:space="preserve">реабилитации </w:t>
      </w:r>
      <w:r>
        <w:rPr>
          <w:rStyle w:val="21"/>
        </w:rPr>
        <w:t xml:space="preserve">ребенка- </w:t>
      </w:r>
      <w:r>
        <w:rPr>
          <w:rStyle w:val="22"/>
        </w:rPr>
        <w:t xml:space="preserve">инвалида и с </w:t>
      </w:r>
      <w:r>
        <w:rPr>
          <w:rStyle w:val="21"/>
        </w:rPr>
        <w:t xml:space="preserve">учётом его </w:t>
      </w:r>
      <w:r>
        <w:rPr>
          <w:rStyle w:val="22"/>
        </w:rPr>
        <w:t xml:space="preserve">индивидуальных </w:t>
      </w:r>
      <w:r>
        <w:rPr>
          <w:rStyle w:val="21"/>
        </w:rPr>
        <w:t>особенностей и психофизических возможностей.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448"/>
        </w:tabs>
        <w:spacing w:before="0" w:line="274" w:lineRule="exact"/>
        <w:jc w:val="both"/>
      </w:pPr>
      <w:r>
        <w:rPr>
          <w:rStyle w:val="21"/>
        </w:rPr>
        <w:t xml:space="preserve">Годовой календарный график мероприятий с участием </w:t>
      </w:r>
      <w:r>
        <w:rPr>
          <w:rStyle w:val="22"/>
        </w:rPr>
        <w:t xml:space="preserve">детей-инвалидов, </w:t>
      </w:r>
      <w:r>
        <w:rPr>
          <w:rStyle w:val="21"/>
        </w:rPr>
        <w:t>обучающихся на дому с использованием дистанционных образовательных технологий.</w:t>
      </w:r>
    </w:p>
    <w:p w:rsidR="00E207CB" w:rsidRDefault="000655DE">
      <w:pPr>
        <w:pStyle w:val="4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429"/>
        </w:tabs>
        <w:spacing w:after="0" w:line="274" w:lineRule="exact"/>
        <w:jc w:val="both"/>
      </w:pPr>
      <w:r>
        <w:rPr>
          <w:rStyle w:val="41"/>
        </w:rPr>
        <w:t>Журнал индивидуальных занятий обучающегося (ребенка-инвалида).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443"/>
        </w:tabs>
        <w:spacing w:before="0" w:line="274" w:lineRule="exact"/>
        <w:jc w:val="both"/>
      </w:pPr>
      <w:r>
        <w:rPr>
          <w:rStyle w:val="21"/>
        </w:rPr>
        <w:t>Электронный журнал на сайте «1-школа» (сетевой преподаватель заполняет журнал по факту проведения урока).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429"/>
        </w:tabs>
        <w:spacing w:before="0" w:line="274" w:lineRule="exact"/>
        <w:jc w:val="both"/>
      </w:pPr>
      <w:r>
        <w:rPr>
          <w:rStyle w:val="21"/>
        </w:rPr>
        <w:t>Порядок работы в информационно - образовательной среде на сайте школы.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spacing w:before="0" w:line="274" w:lineRule="exact"/>
        <w:jc w:val="both"/>
      </w:pPr>
      <w:r>
        <w:rPr>
          <w:rStyle w:val="21"/>
        </w:rPr>
        <w:t xml:space="preserve"> Договор между образовательной организацией и родителями (законными представителями) обучающегося (ребенка-инвалида) о передаче </w:t>
      </w:r>
      <w:r>
        <w:rPr>
          <w:rStyle w:val="22"/>
        </w:rPr>
        <w:t xml:space="preserve">оборудования </w:t>
      </w:r>
      <w:r>
        <w:rPr>
          <w:rStyle w:val="21"/>
        </w:rPr>
        <w:t>во временное пользование.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spacing w:before="0" w:line="274" w:lineRule="exact"/>
        <w:jc w:val="both"/>
      </w:pPr>
      <w:r>
        <w:rPr>
          <w:rStyle w:val="21"/>
        </w:rPr>
        <w:t xml:space="preserve"> Правила контроля за состоянием, эффективным и целевым использованием оборудования (Приложение к Договору о передаче оборудования во временное пользование).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502"/>
        </w:tabs>
        <w:spacing w:before="0" w:line="274" w:lineRule="exact"/>
        <w:jc w:val="both"/>
      </w:pPr>
      <w:r>
        <w:rPr>
          <w:rStyle w:val="21"/>
        </w:rPr>
        <w:t xml:space="preserve">Регламент </w:t>
      </w:r>
      <w:r>
        <w:rPr>
          <w:rStyle w:val="22"/>
        </w:rPr>
        <w:t xml:space="preserve">эксплуатации </w:t>
      </w:r>
      <w:r>
        <w:rPr>
          <w:rStyle w:val="21"/>
        </w:rPr>
        <w:t>оборудования (Приложение к Договору о передаче оборудования во временное пользование).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448"/>
        </w:tabs>
        <w:spacing w:before="0" w:line="274" w:lineRule="exact"/>
        <w:jc w:val="both"/>
      </w:pPr>
      <w:r>
        <w:rPr>
          <w:rStyle w:val="21"/>
        </w:rPr>
        <w:t xml:space="preserve">Договор с провайдерами о предоставлении услуги доступа к </w:t>
      </w:r>
      <w:r>
        <w:rPr>
          <w:rStyle w:val="22"/>
        </w:rPr>
        <w:t>Интернету.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502"/>
        </w:tabs>
        <w:spacing w:before="0" w:line="274" w:lineRule="exact"/>
        <w:jc w:val="both"/>
      </w:pPr>
      <w:r>
        <w:rPr>
          <w:rStyle w:val="21"/>
        </w:rPr>
        <w:t xml:space="preserve">Нормативно-правовые документы в рамках реализации мероприятий по </w:t>
      </w:r>
      <w:r>
        <w:rPr>
          <w:rStyle w:val="22"/>
        </w:rPr>
        <w:t xml:space="preserve">обучению </w:t>
      </w:r>
      <w:r>
        <w:rPr>
          <w:rStyle w:val="21"/>
        </w:rPr>
        <w:t>детей - инвалидов с использованием дистанционных образовательных технологий.</w:t>
      </w:r>
    </w:p>
    <w:p w:rsidR="00E207CB" w:rsidRDefault="000655DE">
      <w:pPr>
        <w:pStyle w:val="20"/>
        <w:framePr w:w="9398" w:h="11885" w:hRule="exact" w:wrap="none" w:vAnchor="page" w:hAnchor="page" w:x="1455" w:y="2707"/>
        <w:numPr>
          <w:ilvl w:val="0"/>
          <w:numId w:val="3"/>
        </w:numPr>
        <w:shd w:val="clear" w:color="auto" w:fill="auto"/>
        <w:tabs>
          <w:tab w:val="left" w:pos="502"/>
        </w:tabs>
        <w:spacing w:before="0" w:line="274" w:lineRule="exact"/>
        <w:jc w:val="both"/>
      </w:pPr>
      <w:r>
        <w:rPr>
          <w:rStyle w:val="21"/>
        </w:rPr>
        <w:t xml:space="preserve">Копии удостоверений о повышении квалификации </w:t>
      </w:r>
      <w:r>
        <w:rPr>
          <w:rStyle w:val="22"/>
        </w:rPr>
        <w:t xml:space="preserve">по </w:t>
      </w:r>
      <w:r>
        <w:rPr>
          <w:rStyle w:val="21"/>
        </w:rPr>
        <w:t xml:space="preserve">вопросам дистанционного обучения детей-инвалидов: «руководителя образовательной организации», ответственного за организацию дистанционного обучения детей- инвалидов в образовательной организации, педагогических работников </w:t>
      </w:r>
      <w:r>
        <w:rPr>
          <w:rStyle w:val="22"/>
        </w:rPr>
        <w:t xml:space="preserve">(сетевых </w:t>
      </w:r>
      <w:r>
        <w:rPr>
          <w:rStyle w:val="21"/>
        </w:rPr>
        <w:t>преподавателей), обучающих детей- инвалидов.</w:t>
      </w:r>
    </w:p>
    <w:p w:rsidR="00E207CB" w:rsidRDefault="00E207CB">
      <w:pPr>
        <w:rPr>
          <w:sz w:val="2"/>
          <w:szCs w:val="2"/>
        </w:rPr>
      </w:pPr>
    </w:p>
    <w:sectPr w:rsidR="00E207C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911" w:rsidRDefault="00CB3911">
      <w:r>
        <w:separator/>
      </w:r>
    </w:p>
  </w:endnote>
  <w:endnote w:type="continuationSeparator" w:id="0">
    <w:p w:rsidR="00CB3911" w:rsidRDefault="00C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911" w:rsidRDefault="00CB3911"/>
  </w:footnote>
  <w:footnote w:type="continuationSeparator" w:id="0">
    <w:p w:rsidR="00CB3911" w:rsidRDefault="00CB39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0492"/>
    <w:multiLevelType w:val="multilevel"/>
    <w:tmpl w:val="22F0C2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0A4FDD"/>
    <w:multiLevelType w:val="multilevel"/>
    <w:tmpl w:val="3CA043D0"/>
    <w:lvl w:ilvl="0">
      <w:start w:val="1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767476"/>
    <w:multiLevelType w:val="multilevel"/>
    <w:tmpl w:val="44746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CB"/>
    <w:rsid w:val="000655DE"/>
    <w:rsid w:val="000D5EE3"/>
    <w:rsid w:val="00225609"/>
    <w:rsid w:val="004B1DAA"/>
    <w:rsid w:val="009854C7"/>
    <w:rsid w:val="009D24A3"/>
    <w:rsid w:val="00CB3911"/>
    <w:rsid w:val="00CF03BB"/>
    <w:rsid w:val="00CF502B"/>
    <w:rsid w:val="00E2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69538-CE1C-4FDB-9547-7410CC74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Даниленко</dc:creator>
  <cp:lastModifiedBy>Марина Даниленко</cp:lastModifiedBy>
  <cp:revision>6</cp:revision>
  <dcterms:created xsi:type="dcterms:W3CDTF">2022-06-22T07:43:00Z</dcterms:created>
  <dcterms:modified xsi:type="dcterms:W3CDTF">2022-06-22T10:47:00Z</dcterms:modified>
</cp:coreProperties>
</file>